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BA" w:rsidRPr="00CA7A99" w:rsidRDefault="008F7690" w:rsidP="00CA7A99">
      <w:pPr>
        <w:jc w:val="center"/>
        <w:rPr>
          <w:b/>
          <w:i/>
          <w:color w:val="FF0000"/>
          <w:sz w:val="24"/>
          <w:szCs w:val="24"/>
          <w:lang w:val="uk-UA"/>
        </w:rPr>
      </w:pPr>
      <w:r>
        <w:rPr>
          <w:b/>
          <w:i/>
          <w:color w:val="FF0000"/>
          <w:sz w:val="24"/>
          <w:szCs w:val="24"/>
          <w:lang w:val="en-US"/>
        </w:rPr>
        <w:t>-</w:t>
      </w:r>
      <w:bookmarkStart w:id="0" w:name="_GoBack"/>
      <w:bookmarkEnd w:id="0"/>
      <w:r w:rsidR="00CA7A99" w:rsidRPr="00CA7A99">
        <w:rPr>
          <w:b/>
          <w:i/>
          <w:color w:val="FF0000"/>
          <w:sz w:val="24"/>
          <w:szCs w:val="24"/>
          <w:lang w:val="uk-UA"/>
        </w:rPr>
        <w:t xml:space="preserve">ФОРМА ДЛЯ ВИКОРИСТАННЯ КАНДИДАТАМИ </w:t>
      </w:r>
    </w:p>
    <w:p w:rsidR="00B86B0D" w:rsidRPr="007F220D" w:rsidRDefault="00B86B0D" w:rsidP="00B86B0D">
      <w:pPr>
        <w:pStyle w:val="BodyText"/>
        <w:tabs>
          <w:tab w:val="left" w:pos="0"/>
          <w:tab w:val="left" w:pos="9072"/>
        </w:tabs>
        <w:spacing w:after="0"/>
        <w:jc w:val="center"/>
        <w:rPr>
          <w:b/>
        </w:rPr>
      </w:pPr>
      <w:r w:rsidRPr="007F220D">
        <w:rPr>
          <w:b/>
        </w:rPr>
        <w:t>РЕЗЮМЕ (CV)</w:t>
      </w:r>
    </w:p>
    <w:p w:rsidR="00B86B0D" w:rsidRPr="007F220D" w:rsidRDefault="00B86B0D" w:rsidP="00B86B0D">
      <w:pPr>
        <w:pStyle w:val="BodyText"/>
        <w:tabs>
          <w:tab w:val="left" w:pos="0"/>
          <w:tab w:val="left" w:pos="9072"/>
        </w:tabs>
        <w:spacing w:after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  <w:gridCol w:w="5849"/>
      </w:tblGrid>
      <w:tr w:rsidR="00B86B0D" w:rsidRPr="007F220D" w:rsidTr="008D1A34">
        <w:trPr>
          <w:trHeight w:val="22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CA7A99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A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завдання: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501350" w:rsidRDefault="00CA7A99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Перекладач</w:t>
            </w:r>
          </w:p>
        </w:tc>
      </w:tr>
      <w:tr w:rsidR="00CA7A99" w:rsidRPr="007F220D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99" w:rsidRPr="007F220D" w:rsidRDefault="00CA7A99" w:rsidP="008D1A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завдання: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99" w:rsidRPr="00501350" w:rsidRDefault="00501350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50">
              <w:rPr>
                <w:rFonts w:ascii="Times New Roman" w:hAnsi="Times New Roman"/>
                <w:sz w:val="24"/>
                <w:szCs w:val="24"/>
                <w:lang w:val="uk-UA"/>
              </w:rPr>
              <w:t>IC-4.2.15</w:t>
            </w:r>
            <w:r w:rsidRPr="005013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</w:tr>
      <w:tr w:rsidR="00B86B0D" w:rsidRPr="007F220D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експерта:</w:t>
            </w:r>
            <w:r w:rsidRPr="007F2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{ПІБ}</w:t>
            </w:r>
          </w:p>
        </w:tc>
      </w:tr>
      <w:tr w:rsidR="00B86B0D" w:rsidRPr="007F220D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{дата/місяць/рік}</w:t>
            </w:r>
          </w:p>
        </w:tc>
      </w:tr>
      <w:tr w:rsidR="00B86B0D" w:rsidRPr="007F220D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Громадянство/країна постійного перебування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01350" w:rsidRDefault="00501350" w:rsidP="00B86B0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501350" w:rsidRPr="00501350" w:rsidRDefault="00501350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35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Інформація про відповідність кваліфікаційним вимогам згідно з оголошенням</w:t>
      </w:r>
      <w:r w:rsidR="00F55C8E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  <w:lang w:val="uk-UA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7307"/>
      </w:tblGrid>
      <w:tr w:rsidR="008D1F01" w:rsidTr="00205F89">
        <w:tc>
          <w:tcPr>
            <w:tcW w:w="9345" w:type="dxa"/>
            <w:gridSpan w:val="2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Обов’язкова кваліфікація:</w:t>
            </w:r>
          </w:p>
        </w:tc>
      </w:tr>
      <w:tr w:rsidR="00501350" w:rsidRPr="008F7690" w:rsidTr="008D1F01">
        <w:tc>
          <w:tcPr>
            <w:tcW w:w="2038" w:type="dxa"/>
            <w:shd w:val="clear" w:color="auto" w:fill="D9E2F3" w:themeFill="accent5" w:themeFillTint="33"/>
          </w:tcPr>
          <w:p w:rsidR="00501350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1350"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:rsidR="00501350" w:rsidRPr="008D1F01" w:rsidRDefault="00501350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 ступеня магістра або спеціаліста філології (перекладач англійської мови) чи еквівалент</w:t>
            </w:r>
          </w:p>
        </w:tc>
      </w:tr>
      <w:tr w:rsidR="00501350" w:rsidTr="00501350">
        <w:tc>
          <w:tcPr>
            <w:tcW w:w="2038" w:type="dxa"/>
          </w:tcPr>
          <w:p w:rsidR="00501350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01350"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501350" w:rsidRDefault="008D1F01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FA7D1E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надайте інформацію про освіту та додайте копії дипломів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F01" w:rsidRPr="008F7690" w:rsidTr="008D1F01">
        <w:tc>
          <w:tcPr>
            <w:tcW w:w="2038" w:type="dxa"/>
            <w:shd w:val="clear" w:color="auto" w:fill="D9E2F3" w:themeFill="accent5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професійних послуг усного послідовного/письмового перекладу з англійської на українську і з української на англійську мову щонайменше впродовж останніх 5 років, починаючи з 1 січня 2016 року</w:t>
            </w:r>
          </w:p>
        </w:tc>
      </w:tr>
      <w:tr w:rsidR="008D1F01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FA7D1E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надайте інформацію про 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весь 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відповідний досвід, вкажіть місця роботи у зворотному порядку</w:t>
            </w:r>
            <w:r w:rsidR="00AC0407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період роботи</w:t>
            </w:r>
            <w:r w:rsidR="00AC0407"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 xml:space="preserve"> 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RPr="008F7690" w:rsidTr="008D1F01">
        <w:tc>
          <w:tcPr>
            <w:tcW w:w="2038" w:type="dxa"/>
            <w:shd w:val="clear" w:color="auto" w:fill="D9E2F3" w:themeFill="accent5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професійних послуг усного синхронного перекладу з англійської на українську і з української на англійську мову щонайменше впродовж останніх 3 років, з 1 січня 2019 року</w:t>
            </w:r>
          </w:p>
        </w:tc>
      </w:tr>
      <w:tr w:rsidR="008D1F01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FA7D1E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надайте інформацію про 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весь 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відповідний досвід, вкажіть місця роботи у зворотному порядку</w:t>
            </w:r>
            <w:r w:rsidR="00AC0407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період роботи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Tr="008D1F01">
        <w:tc>
          <w:tcPr>
            <w:tcW w:w="2038" w:type="dxa"/>
            <w:shd w:val="clear" w:color="auto" w:fill="D9E2F3" w:themeFill="accent5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компетенції у використанні стандартних офісних комп'ютерних програм (MS Word, Excel, PowerPoint)</w:t>
            </w:r>
          </w:p>
        </w:tc>
      </w:tr>
      <w:tr w:rsidR="008D1F01" w:rsidRPr="008F7690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FA7D1E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4A6419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оцініть ваші компетенції в роботі з відповідними програмами, за наявності надайте копії документів, які свідчать про закінчення відповідних курсів, тощо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Tr="008D1A34">
        <w:tc>
          <w:tcPr>
            <w:tcW w:w="9345" w:type="dxa"/>
            <w:gridSpan w:val="2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Бажана кваліфікація</w:t>
            </w:r>
          </w:p>
        </w:tc>
      </w:tr>
      <w:tr w:rsidR="008D1F01" w:rsidTr="008D1F01">
        <w:tc>
          <w:tcPr>
            <w:tcW w:w="2038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 кандидата в сфері надання професійних послуг (загальна кількість років досвіду надання професійних послуг з перекладу відповідно до предмету цього завдання)</w:t>
            </w:r>
          </w:p>
        </w:tc>
      </w:tr>
      <w:tr w:rsidR="008D1F01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4A6419" w:rsidP="002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надається інформація про загальну кількість років. В той же час ця інформація має корелюватись з інформацією в графах про досвід які надано вище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2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2E3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Tr="008D1F01">
        <w:tc>
          <w:tcPr>
            <w:tcW w:w="2038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 роботи кандидата з/в міжнародними(х) проєктами(ах) та/чи організаціями(х) надаючи послуги перекладача впродовж щонайменше 3 років розпочинаючи з 1 січня 2019 року</w:t>
            </w:r>
          </w:p>
        </w:tc>
      </w:tr>
      <w:tr w:rsidR="008D1F01" w:rsidRPr="008F7690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2E3E32" w:rsidP="005A5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5A58F1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вкажіть інформацію про загальну кількість років роботи у зворотному порядку; назву проєкту/організації; період роботи; опишіть виконувану роботу; надайте контактну інформацію осіб </w:t>
            </w:r>
            <w:r w:rsidR="005A58F1" w:rsidRPr="005A58F1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до яких можна буде звернутись за відгуками</w:t>
            </w:r>
            <w:r w:rsidR="005A58F1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тощо…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5A5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5A5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RPr="008F7690" w:rsidTr="008D1F01">
        <w:tc>
          <w:tcPr>
            <w:tcW w:w="2038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досвід та знання застосування специфічної термінології (охорона здоров’я, </w:t>
            </w:r>
            <w:proofErr w:type="spellStart"/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проєктне</w:t>
            </w:r>
            <w:proofErr w:type="spellEnd"/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управління, інформаційні технології)</w:t>
            </w:r>
          </w:p>
        </w:tc>
      </w:tr>
      <w:tr w:rsidR="008D1F01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5A58F1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оцініть свої компетенції та надайте опис про </w:t>
            </w:r>
            <w:r w:rsidR="00C17E30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рівень знань та досвід використання специфічної термінології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RPr="008F7690" w:rsidTr="008D1F01">
        <w:tc>
          <w:tcPr>
            <w:tcW w:w="2038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наявність сертифікатів, що підтверджують постійне підвищення професійної кваліфікації кандидатом, в тому числі щодо синхронного перекладу (такими документами, поряд з документами про підвищення кваліфікації, також можуть бути міжнародні сертифікати оцінювання рівня володіння мовами (англійська))</w:t>
            </w:r>
          </w:p>
        </w:tc>
      </w:tr>
      <w:tr w:rsidR="008D1F01" w:rsidTr="00501350">
        <w:tc>
          <w:tcPr>
            <w:tcW w:w="2038" w:type="dxa"/>
          </w:tcPr>
          <w:p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:rsidR="008D1F01" w:rsidRDefault="00C17E30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опишіть, як проходить ваше професійне зростання та надайте копії документів, що підтверджують це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:rsidR="00EE1285" w:rsidRDefault="00EE1285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:rsidR="00EE1285" w:rsidRPr="008D1F01" w:rsidRDefault="00EE1285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01350" w:rsidRPr="00F55C8E" w:rsidRDefault="00501350" w:rsidP="00B86B0D">
      <w:pPr>
        <w:spacing w:after="0"/>
        <w:jc w:val="both"/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</w:pPr>
    </w:p>
    <w:p w:rsidR="00501350" w:rsidRDefault="00AC0407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Інша інформація на розсуд кандидата</w:t>
      </w:r>
    </w:p>
    <w:p w:rsidR="00AC0407" w:rsidRDefault="00F55C8E" w:rsidP="00AC0407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color w:val="1F497D"/>
          <w:sz w:val="24"/>
          <w:szCs w:val="24"/>
          <w:lang w:val="uk-UA"/>
        </w:rPr>
        <w:t>{</w:t>
      </w:r>
      <w:r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  <w:t xml:space="preserve">кандидат може додатково надати </w:t>
      </w:r>
      <w:r w:rsidR="00AC0407"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  <w:t xml:space="preserve">будь-яку інформацію, а також копії документів що характеризують сильні сторони кандидата та його відповідність вимогам і здатності виконувати обсяги роботи визначені в завданні </w:t>
      </w:r>
      <w:r w:rsidR="00AC0407" w:rsidRPr="007F220D">
        <w:rPr>
          <w:rFonts w:ascii="Times New Roman" w:hAnsi="Times New Roman" w:cs="Times New Roman"/>
          <w:color w:val="1F497D"/>
          <w:sz w:val="24"/>
          <w:szCs w:val="24"/>
          <w:lang w:val="uk-UA"/>
        </w:rPr>
        <w:t>}</w:t>
      </w:r>
    </w:p>
    <w:p w:rsidR="00501350" w:rsidRDefault="00501350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6B0D" w:rsidRPr="007F220D" w:rsidRDefault="00B86B0D" w:rsidP="00B86B0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Контактні дані </w:t>
      </w:r>
      <w:r w:rsidR="00F55C8E">
        <w:rPr>
          <w:rFonts w:ascii="Times New Roman" w:hAnsi="Times New Roman" w:cs="Times New Roman"/>
          <w:b/>
          <w:sz w:val="24"/>
          <w:szCs w:val="24"/>
          <w:lang w:val="uk-UA"/>
        </w:rPr>
        <w:t>Кандидата</w:t>
      </w: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>(e-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…………………., 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>..……………)</w:t>
      </w:r>
    </w:p>
    <w:p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>Підтвердження:</w:t>
      </w:r>
    </w:p>
    <w:p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>Я, що нижче підписалася (підписався), засвідчую, що вищенаведені біографічні дані дають правильну інформацію щодо мене, моєї кваліфікації та мого досвіду, і що я готова(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) розпочати виконання завдання у разі присудження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. Я розумію, що будь-які надана у цьому документі недостовірна чи невірна інформація може призвести до моєї дискваліфікації чи звільнення з боку Замовника та/чи застосування санкцій з боку </w:t>
      </w:r>
      <w:r w:rsidR="00F55C8E">
        <w:rPr>
          <w:rFonts w:ascii="Times New Roman" w:hAnsi="Times New Roman" w:cs="Times New Roman"/>
          <w:sz w:val="24"/>
          <w:szCs w:val="24"/>
          <w:lang w:val="uk-UA"/>
        </w:rPr>
        <w:t xml:space="preserve">Світового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Банку. </w:t>
      </w:r>
    </w:p>
    <w:p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“Про захист персональних даних” від 01.06.2010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br/>
        <w:t>№ 2297-VI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і доповненнями)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надаю згоду на обробку моїх персональних даних, їх використання та доступу до них третіх осіб.</w:t>
      </w:r>
    </w:p>
    <w:p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>{</w:t>
      </w:r>
      <w:r w:rsidRPr="007F220D">
        <w:rPr>
          <w:rFonts w:ascii="Times New Roman" w:hAnsi="Times New Roman" w:cs="Times New Roman"/>
          <w:i/>
          <w:color w:val="0000FF"/>
          <w:sz w:val="24"/>
          <w:szCs w:val="24"/>
          <w:lang w:val="uk-UA"/>
        </w:rPr>
        <w:t>дата/місяць/рік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>}</w:t>
      </w:r>
    </w:p>
    <w:p w:rsidR="00B86B0D" w:rsidRPr="007F220D" w:rsidRDefault="00CE4250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rect id="_x0000_i1025" style="width:0;height:1.5pt" o:hralign="center" o:hrstd="t" o:hr="t" fillcolor="#a0a0a0" stroked="f">
            <v:imagedata r:id="rId7" o:title=""/>
          </v:rect>
        </w:pict>
      </w:r>
    </w:p>
    <w:p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Прізвище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кандидата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підпис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>дата</w:t>
      </w:r>
    </w:p>
    <w:p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86B0D" w:rsidRDefault="00B86B0D"/>
    <w:sectPr w:rsidR="00B86B0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50" w:rsidRDefault="00CE4250" w:rsidP="00F55C8E">
      <w:pPr>
        <w:spacing w:after="0" w:line="240" w:lineRule="auto"/>
      </w:pPr>
      <w:r>
        <w:separator/>
      </w:r>
    </w:p>
  </w:endnote>
  <w:endnote w:type="continuationSeparator" w:id="0">
    <w:p w:rsidR="00CE4250" w:rsidRDefault="00CE4250" w:rsidP="00F5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35927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0B4E" w:rsidRPr="00910B4E" w:rsidRDefault="00910B4E" w:rsidP="00910B4E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0B4E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69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0B4E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690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50" w:rsidRDefault="00CE4250" w:rsidP="00F55C8E">
      <w:pPr>
        <w:spacing w:after="0" w:line="240" w:lineRule="auto"/>
      </w:pPr>
      <w:r>
        <w:separator/>
      </w:r>
    </w:p>
  </w:footnote>
  <w:footnote w:type="continuationSeparator" w:id="0">
    <w:p w:rsidR="00CE4250" w:rsidRDefault="00CE4250" w:rsidP="00F55C8E">
      <w:pPr>
        <w:spacing w:after="0" w:line="240" w:lineRule="auto"/>
      </w:pPr>
      <w:r>
        <w:continuationSeparator/>
      </w:r>
    </w:p>
  </w:footnote>
  <w:footnote w:id="1">
    <w:p w:rsidR="00F55C8E" w:rsidRPr="00F55C8E" w:rsidRDefault="00F55C8E" w:rsidP="00F55C8E">
      <w:pPr>
        <w:pStyle w:val="FootnoteText"/>
        <w:jc w:val="both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 w:rsidRPr="00F55C8E">
        <w:rPr>
          <w:rFonts w:ascii="Times New Roman" w:hAnsi="Times New Roman" w:cs="Times New Roman"/>
          <w:i/>
          <w:color w:val="1F497D"/>
          <w:u w:val="single"/>
          <w:lang w:val="uk-UA"/>
        </w:rPr>
        <w:t>Інформація, що подається кандидатом має бути максимальною повною та релевантною до вимог. Надання не повної, чи не достатньо деталізованої інформації а також підтверджуючих документів становить ризик Кандидата під час оцінки відповідності його висловлення зацікавленості встановленим кваліфікаційним вимогам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D"/>
    <w:rsid w:val="000034BA"/>
    <w:rsid w:val="002E3E32"/>
    <w:rsid w:val="00370CB0"/>
    <w:rsid w:val="004A6419"/>
    <w:rsid w:val="00501350"/>
    <w:rsid w:val="005A58F1"/>
    <w:rsid w:val="008D1F01"/>
    <w:rsid w:val="008F7690"/>
    <w:rsid w:val="00910B4E"/>
    <w:rsid w:val="00AC0407"/>
    <w:rsid w:val="00B86B0D"/>
    <w:rsid w:val="00C17E30"/>
    <w:rsid w:val="00CA7A99"/>
    <w:rsid w:val="00CE4250"/>
    <w:rsid w:val="00EE1285"/>
    <w:rsid w:val="00F55C8E"/>
    <w:rsid w:val="00FA7D1E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B103"/>
  <w15:chartTrackingRefBased/>
  <w15:docId w15:val="{FE0231E9-CB1F-4D1C-8B68-1422E3B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0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6B0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BodyTextChar">
    <w:name w:val="Body Text Char"/>
    <w:basedOn w:val="DefaultParagraphFont"/>
    <w:link w:val="BodyText"/>
    <w:rsid w:val="00B86B0D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50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01350"/>
  </w:style>
  <w:style w:type="paragraph" w:styleId="FootnoteText">
    <w:name w:val="footnote text"/>
    <w:basedOn w:val="Normal"/>
    <w:link w:val="FootnoteTextChar"/>
    <w:uiPriority w:val="99"/>
    <w:semiHidden/>
    <w:unhideWhenUsed/>
    <w:rsid w:val="00F55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C8E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55C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0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4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10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8587-DD9A-4142-A4A2-9559E2E9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511</Words>
  <Characters>3697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Vorotyuk</dc:creator>
  <cp:keywords/>
  <dc:description/>
  <cp:lastModifiedBy>Volodymyr Vorotyuk</cp:lastModifiedBy>
  <cp:revision>4</cp:revision>
  <dcterms:created xsi:type="dcterms:W3CDTF">2022-11-16T20:25:00Z</dcterms:created>
  <dcterms:modified xsi:type="dcterms:W3CDTF">2022-11-17T10:28:00Z</dcterms:modified>
</cp:coreProperties>
</file>